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C30542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ЛУХОВИЦЫ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5072722974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1" w:name="_Hlk121998008"/>
      <w:bookmarkEnd w:id="1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04039E8A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50:35:0020107:1619</w:t>
      </w:r>
      <w:r w:rsidR="00C30542">
        <w:rPr>
          <w:noProof/>
          <w:sz w:val="24"/>
          <w:szCs w:val="24"/>
        </w:rPr>
        <w:t>,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75807" w:rsidRPr="0051458D">
        <w:rPr>
          <w:noProof/>
          <w:sz w:val="24"/>
          <w:szCs w:val="24"/>
        </w:rPr>
        <w:t>Российская Федерация, Московская область, м.о. Луховицы, с. Дединово, ул. Кислова, з/у 27б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  <w:proofErr w:type="gramEnd"/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2" w:name="_Hlk165888308"/>
    </w:p>
    <w:p w14:paraId="0778A661" w14:textId="77777777" w:rsidR="00EA54C8" w:rsidRPr="00D713D5" w:rsidRDefault="00EA54C8" w:rsidP="00EA54C8">
      <w:pPr>
        <w:pStyle w:val="a3"/>
        <w:rPr>
          <w:rFonts w:eastAsia="Times New Roman"/>
          <w:sz w:val="24"/>
          <w:szCs w:val="24"/>
        </w:rPr>
      </w:pPr>
      <w:r w:rsidRPr="00D713D5">
        <w:rPr>
          <w:rFonts w:eastAsia="Times New Roman"/>
          <w:sz w:val="24"/>
          <w:szCs w:val="24"/>
        </w:rPr>
        <w:t>1.3.</w:t>
      </w:r>
      <w:r w:rsidRPr="00C63A58">
        <w:rPr>
          <w:rFonts w:eastAsia="Times New Roman"/>
          <w:sz w:val="24"/>
          <w:szCs w:val="24"/>
          <w:lang w:val="en-US"/>
        </w:rPr>
        <w:t> </w:t>
      </w:r>
      <w:r w:rsidRPr="00C63A58">
        <w:rPr>
          <w:rFonts w:eastAsia="Times New Roman"/>
          <w:sz w:val="24"/>
          <w:szCs w:val="24"/>
        </w:rPr>
        <w:t>На</w:t>
      </w:r>
      <w:r w:rsidRPr="00D713D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</w:t>
      </w:r>
      <w:r w:rsidRPr="00C63A58">
        <w:rPr>
          <w:rFonts w:eastAsia="Times New Roman"/>
          <w:sz w:val="24"/>
          <w:szCs w:val="24"/>
        </w:rPr>
        <w:t>частке</w:t>
      </w:r>
      <w:r w:rsidRPr="00D713D5">
        <w:rPr>
          <w:rFonts w:eastAsia="Times New Roman"/>
          <w:sz w:val="24"/>
          <w:szCs w:val="24"/>
        </w:rPr>
        <w:t xml:space="preserve"> </w:t>
      </w:r>
      <w:r w:rsidRPr="00C63A58">
        <w:rPr>
          <w:rFonts w:eastAsia="Times New Roman"/>
          <w:sz w:val="24"/>
          <w:szCs w:val="24"/>
        </w:rPr>
        <w:t>расположены</w:t>
      </w:r>
      <w:r w:rsidRPr="00D713D5">
        <w:rPr>
          <w:rFonts w:eastAsia="Times New Roman"/>
          <w:sz w:val="24"/>
          <w:szCs w:val="24"/>
        </w:rPr>
        <w:t xml:space="preserve">: </w:t>
      </w:r>
    </w:p>
    <w:p w14:paraId="3A938D56" w14:textId="15BA9419" w:rsidR="00EA54C8" w:rsidRPr="00D713D5" w:rsidRDefault="00EA54C8" w:rsidP="00EA54C8">
      <w:pPr>
        <w:pStyle w:val="a3"/>
        <w:rPr>
          <w:rFonts w:eastAsia="Times New Roman"/>
          <w:sz w:val="24"/>
          <w:szCs w:val="24"/>
        </w:rPr>
      </w:pPr>
      <w:r w:rsidRPr="00D713D5">
        <w:rPr>
          <w:rFonts w:eastAsia="Times New Roman"/>
          <w:sz w:val="24"/>
          <w:szCs w:val="24"/>
        </w:rPr>
        <w:t>- в границах земельного участка расположена центральная водопроводная сеть питьевого назначения (</w:t>
      </w:r>
      <w:proofErr w:type="spellStart"/>
      <w:proofErr w:type="gramStart"/>
      <w:r w:rsidRPr="00D713D5">
        <w:rPr>
          <w:rFonts w:eastAsia="Times New Roman"/>
          <w:sz w:val="24"/>
          <w:szCs w:val="24"/>
        </w:rPr>
        <w:t>ст</w:t>
      </w:r>
      <w:proofErr w:type="spellEnd"/>
      <w:proofErr w:type="gramEnd"/>
      <w:r w:rsidRPr="00D713D5">
        <w:rPr>
          <w:rFonts w:eastAsia="Times New Roman"/>
          <w:sz w:val="24"/>
          <w:szCs w:val="24"/>
        </w:rPr>
        <w:t xml:space="preserve"> d-100мм).</w:t>
      </w:r>
      <w:r w:rsidR="00C30542">
        <w:rPr>
          <w:rFonts w:eastAsia="Times New Roman"/>
          <w:sz w:val="24"/>
          <w:szCs w:val="24"/>
        </w:rPr>
        <w:t xml:space="preserve"> </w:t>
      </w:r>
      <w:r w:rsidRPr="00D713D5">
        <w:rPr>
          <w:rFonts w:eastAsia="Times New Roman"/>
          <w:sz w:val="24"/>
          <w:szCs w:val="24"/>
        </w:rPr>
        <w:t>Правообладатель земельного участка  обязан беспрепятственно  допускать  представителей собственника, а также представителей организации, осуществляющей эксплуатацию указанного объекта, в целях обеспечения его безопасности.</w:t>
      </w:r>
      <w:bookmarkEnd w:id="2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1C3CD873" w14:textId="77777777" w:rsidR="00C30542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полностью расположен в пределах приаэродромной территории аэродрома Коломна (Коробчеево);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частично расположен в санитарно-защитной полосы (СЗП) водовода. Ширину СЗП следует принимать по обе стороны от крайних линий водопровода при отсутствии грунтовых вод не менее 10м при диаметре водоводов до 1000мм;</w:t>
      </w:r>
    </w:p>
    <w:p w14:paraId="6BC92483" w14:textId="654881C7" w:rsidR="00D120DC" w:rsidRPr="0051458D" w:rsidRDefault="00675807" w:rsidP="00C305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51458D">
        <w:rPr>
          <w:rFonts w:ascii="Times New Roman" w:hAnsi="Times New Roman" w:cs="Times New Roman"/>
          <w:noProof/>
          <w:sz w:val="24"/>
          <w:szCs w:val="24"/>
        </w:rPr>
        <w:t>-   в границах земельного участка частично расположена воздушная ЛЭП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ЛУХОВИЦЫ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5072722974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46547000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ЛУХОВИЦЫ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5072722974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46547000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4" w:name="_Hlk229142450"/>
      <w:bookmarkEnd w:id="4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lastRenderedPageBreak/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C30542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C30542">
              <w:rPr>
                <w:sz w:val="24"/>
                <w:szCs w:val="24"/>
                <w:lang w:val="ru-RU"/>
              </w:rPr>
              <w:t>:</w:t>
            </w:r>
            <w:r w:rsidR="005368D3" w:rsidRPr="00C30542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C30542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C30542">
              <w:rPr>
                <w:noProof/>
                <w:sz w:val="24"/>
                <w:szCs w:val="24"/>
                <w:lang w:val="ru-RU"/>
              </w:rPr>
              <w:t>АДМИНИСТРАЦИЯ МУНИЦИПАЛЬНОГО ОКРУГА ЛУХОВИЦЫ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Луховицы, ул Советская, стр 5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Луховицы, ул Советская, стр 5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5072722974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507201001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5072722974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507201001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46547000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C30542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C3054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C30542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0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ЛУХОВИЦЫ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5072722974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50:35:0020107:1619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м.о. Луховицы, с. Дединово, ул. Кислова, з/у 27б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388A3B" w14:textId="77777777" w:rsidR="007E7E7A" w:rsidRDefault="007E7E7A" w:rsidP="00195C19">
      <w:r>
        <w:separator/>
      </w:r>
    </w:p>
  </w:endnote>
  <w:endnote w:type="continuationSeparator" w:id="0">
    <w:p w14:paraId="71E4AB62" w14:textId="77777777" w:rsidR="007E7E7A" w:rsidRDefault="007E7E7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2A7488" w14:textId="77777777" w:rsidR="007E7E7A" w:rsidRDefault="007E7E7A" w:rsidP="00195C19">
      <w:r>
        <w:separator/>
      </w:r>
    </w:p>
  </w:footnote>
  <w:footnote w:type="continuationSeparator" w:id="0">
    <w:p w14:paraId="5F1FA050" w14:textId="77777777" w:rsidR="007E7E7A" w:rsidRDefault="007E7E7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054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C6A45-0C37-44F5-A714-E7A331420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1723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Дорофеева Светлана Алексеевна</cp:lastModifiedBy>
  <cp:revision>2</cp:revision>
  <cp:lastPrinted>2022-02-16T11:57:00Z</cp:lastPrinted>
  <dcterms:created xsi:type="dcterms:W3CDTF">2026-07-06T10:28:00Z</dcterms:created>
  <dcterms:modified xsi:type="dcterms:W3CDTF">2026-07-06T10:28:00Z</dcterms:modified>
</cp:coreProperties>
</file>